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836"/>
        <w:gridCol w:w="4451"/>
      </w:tblGrid>
      <w:tr w:rsidR="00D659D9">
        <w:tc>
          <w:tcPr>
            <w:tcW w:w="4836" w:type="dxa"/>
            <w:shd w:val="clear" w:color="auto" w:fill="auto"/>
          </w:tcPr>
          <w:p w:rsidR="00D659D9" w:rsidRDefault="00AE4AD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  <w:lang w:eastAsia="ru-RU"/>
              </w:rPr>
              <w:pict>
                <v:rect id="_x0000_s1029" style="position:absolute;left:0;text-align:left;margin-left:-13.8pt;margin-top:188.8pt;width:255.75pt;height:155pt;z-index:251658240" strokecolor="white [3212]">
                  <v:textbox style="mso-next-textbox:#_x0000_s1029">
                    <w:txbxContent>
                      <w:p w:rsidR="006B711B" w:rsidRPr="00EB70C0" w:rsidRDefault="006B711B" w:rsidP="006B711B">
                        <w:pPr>
                          <w:rPr>
                            <w:sz w:val="28"/>
                          </w:rPr>
                        </w:pPr>
                        <w:r w:rsidRPr="00EB70C0">
                          <w:rPr>
                            <w:sz w:val="28"/>
                          </w:rPr>
                          <w:t>от ___________</w:t>
                        </w:r>
                        <w:r>
                          <w:rPr>
                            <w:sz w:val="28"/>
                          </w:rPr>
                          <w:t>__</w:t>
                        </w:r>
                        <w:r w:rsidRPr="00EB70C0">
                          <w:rPr>
                            <w:sz w:val="28"/>
                          </w:rPr>
                          <w:t>_____ № ____</w:t>
                        </w:r>
                        <w:r>
                          <w:rPr>
                            <w:sz w:val="28"/>
                          </w:rPr>
                          <w:t>__</w:t>
                        </w:r>
                        <w:r w:rsidRPr="00EB70C0">
                          <w:rPr>
                            <w:sz w:val="28"/>
                          </w:rPr>
                          <w:t>___</w:t>
                        </w:r>
                      </w:p>
                      <w:p w:rsidR="002B17DC" w:rsidRDefault="00FF0A4D" w:rsidP="002B17DC">
                        <w:pPr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О внесени</w:t>
                        </w:r>
                        <w:r w:rsidR="00CB675B">
                          <w:rPr>
                            <w:b/>
                            <w:sz w:val="28"/>
                            <w:szCs w:val="28"/>
                          </w:rPr>
                          <w:t>и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изменений в постановление Администрации городского округа Похвистнево №383 от 18.04.2022 «</w:t>
                        </w:r>
                        <w:r w:rsidR="002B17DC">
                          <w:rPr>
                            <w:b/>
                            <w:sz w:val="28"/>
                            <w:szCs w:val="28"/>
                          </w:rPr>
                          <w:t>Об утверждении карты комплаенс-рисков в Администрации городского округа Похвистнево Самарской области на 202</w:t>
                        </w:r>
                        <w:r w:rsidR="00924F20"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  <w:r w:rsidR="002B17DC">
                          <w:rPr>
                            <w:b/>
                            <w:sz w:val="28"/>
                            <w:szCs w:val="28"/>
                          </w:rPr>
                          <w:t xml:space="preserve"> год </w:t>
                        </w:r>
                      </w:p>
                    </w:txbxContent>
                  </v:textbox>
                </v:rect>
              </w:pict>
            </w:r>
            <w:r w:rsidR="00972B6E">
              <w:rPr>
                <w:noProof/>
                <w:lang w:eastAsia="ru-RU"/>
              </w:rPr>
              <w:drawing>
                <wp:inline distT="0" distB="0" distL="0" distR="0">
                  <wp:extent cx="2867025" cy="2371725"/>
                  <wp:effectExtent l="19050" t="0" r="9525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2371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shd w:val="clear" w:color="auto" w:fill="auto"/>
          </w:tcPr>
          <w:p w:rsidR="00D659D9" w:rsidRDefault="00D659D9">
            <w:pPr>
              <w:snapToGrid w:val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E41BD4" w:rsidRDefault="00E41BD4" w:rsidP="00A7228F">
      <w:pPr>
        <w:tabs>
          <w:tab w:val="left" w:pos="993"/>
        </w:tabs>
        <w:ind w:right="5243"/>
        <w:contextualSpacing/>
        <w:jc w:val="both"/>
        <w:rPr>
          <w:b/>
          <w:sz w:val="28"/>
        </w:rPr>
      </w:pPr>
    </w:p>
    <w:p w:rsidR="00A56DA3" w:rsidRDefault="00A56DA3" w:rsidP="00A7228F">
      <w:pPr>
        <w:tabs>
          <w:tab w:val="left" w:pos="993"/>
        </w:tabs>
        <w:ind w:right="5243"/>
        <w:contextualSpacing/>
        <w:jc w:val="both"/>
        <w:rPr>
          <w:b/>
          <w:sz w:val="28"/>
        </w:rPr>
      </w:pPr>
    </w:p>
    <w:p w:rsidR="00A56DA3" w:rsidRDefault="00A56DA3" w:rsidP="00A7228F">
      <w:pPr>
        <w:tabs>
          <w:tab w:val="left" w:pos="993"/>
        </w:tabs>
        <w:ind w:right="5243"/>
        <w:contextualSpacing/>
        <w:jc w:val="both"/>
        <w:rPr>
          <w:b/>
          <w:sz w:val="28"/>
        </w:rPr>
      </w:pPr>
    </w:p>
    <w:p w:rsidR="00A56DA3" w:rsidRDefault="00A56DA3" w:rsidP="00A7228F">
      <w:pPr>
        <w:tabs>
          <w:tab w:val="left" w:pos="993"/>
        </w:tabs>
        <w:ind w:right="5243"/>
        <w:contextualSpacing/>
        <w:jc w:val="both"/>
        <w:rPr>
          <w:b/>
          <w:sz w:val="28"/>
        </w:rPr>
      </w:pPr>
    </w:p>
    <w:p w:rsidR="00A56DA3" w:rsidRDefault="00A56DA3" w:rsidP="002B17DC">
      <w:pPr>
        <w:tabs>
          <w:tab w:val="left" w:pos="993"/>
        </w:tabs>
        <w:spacing w:line="360" w:lineRule="auto"/>
        <w:ind w:right="5243"/>
        <w:contextualSpacing/>
        <w:jc w:val="both"/>
        <w:rPr>
          <w:b/>
          <w:sz w:val="28"/>
        </w:rPr>
      </w:pPr>
    </w:p>
    <w:p w:rsidR="006624CB" w:rsidRDefault="006E0612" w:rsidP="006E0612">
      <w:pPr>
        <w:shd w:val="clear" w:color="auto" w:fill="FFFFFF"/>
        <w:tabs>
          <w:tab w:val="left" w:pos="3900"/>
        </w:tabs>
        <w:spacing w:line="360" w:lineRule="auto"/>
        <w:ind w:right="3072"/>
        <w:rPr>
          <w:sz w:val="28"/>
          <w:szCs w:val="28"/>
        </w:rPr>
      </w:pPr>
      <w:r>
        <w:rPr>
          <w:sz w:val="28"/>
          <w:szCs w:val="28"/>
        </w:rPr>
        <w:tab/>
      </w:r>
    </w:p>
    <w:p w:rsidR="00FF0A4D" w:rsidRDefault="006624CB" w:rsidP="002B17DC">
      <w:pPr>
        <w:tabs>
          <w:tab w:val="left" w:pos="1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17DC">
        <w:rPr>
          <w:sz w:val="28"/>
          <w:szCs w:val="28"/>
        </w:rPr>
        <w:tab/>
      </w:r>
    </w:p>
    <w:p w:rsidR="00FF0A4D" w:rsidRPr="0098700D" w:rsidRDefault="00FF0A4D" w:rsidP="0098700D">
      <w:pPr>
        <w:tabs>
          <w:tab w:val="left" w:pos="142"/>
        </w:tabs>
        <w:spacing w:line="276" w:lineRule="auto"/>
        <w:jc w:val="both"/>
        <w:rPr>
          <w:sz w:val="28"/>
          <w:szCs w:val="28"/>
        </w:rPr>
      </w:pPr>
    </w:p>
    <w:p w:rsidR="00CB675B" w:rsidRDefault="00FF0A4D" w:rsidP="0098700D">
      <w:pPr>
        <w:tabs>
          <w:tab w:val="left" w:pos="142"/>
        </w:tabs>
        <w:spacing w:line="276" w:lineRule="auto"/>
        <w:jc w:val="both"/>
        <w:rPr>
          <w:sz w:val="28"/>
          <w:szCs w:val="28"/>
        </w:rPr>
      </w:pPr>
      <w:r w:rsidRPr="0098700D">
        <w:rPr>
          <w:sz w:val="28"/>
          <w:szCs w:val="28"/>
        </w:rPr>
        <w:tab/>
      </w:r>
      <w:r w:rsidRPr="0098700D">
        <w:rPr>
          <w:sz w:val="28"/>
          <w:szCs w:val="28"/>
        </w:rPr>
        <w:tab/>
      </w:r>
    </w:p>
    <w:p w:rsidR="006624CB" w:rsidRPr="0098700D" w:rsidRDefault="00CB675B" w:rsidP="0098700D">
      <w:pPr>
        <w:tabs>
          <w:tab w:val="left" w:pos="142"/>
        </w:tabs>
        <w:spacing w:line="276" w:lineRule="auto"/>
        <w:jc w:val="both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6624CB" w:rsidRPr="0098700D">
        <w:rPr>
          <w:sz w:val="28"/>
          <w:szCs w:val="28"/>
        </w:rPr>
        <w:t xml:space="preserve">В целях реализации Указа президента Российской Федерации от 21.12.2017 №618 «Об основных направлениях государственной политики по развитию конкуренции», в соответствии с </w:t>
      </w:r>
      <w:r w:rsidR="008C708B" w:rsidRPr="0098700D">
        <w:rPr>
          <w:sz w:val="28"/>
          <w:szCs w:val="28"/>
        </w:rPr>
        <w:t>п</w:t>
      </w:r>
      <w:r w:rsidR="006624CB" w:rsidRPr="0098700D">
        <w:rPr>
          <w:sz w:val="28"/>
          <w:szCs w:val="28"/>
        </w:rPr>
        <w:t>остановлением Администрации городского округа Похвистнево от 03.04.2020 №372 «</w:t>
      </w:r>
      <w:r w:rsidR="006624CB" w:rsidRPr="0098700D">
        <w:rPr>
          <w:sz w:val="28"/>
        </w:rPr>
        <w:t>Об организации в Администрации городского округа Похвистнево системы внутреннего обеспечения соответствия требованиям антимонопольного законодательства (антимонопольного комплаенса)»</w:t>
      </w:r>
      <w:r w:rsidR="002B17DC" w:rsidRPr="0098700D">
        <w:rPr>
          <w:sz w:val="28"/>
        </w:rPr>
        <w:t>,</w:t>
      </w:r>
      <w:r w:rsidR="00FF0A4D" w:rsidRPr="0098700D">
        <w:rPr>
          <w:sz w:val="28"/>
        </w:rPr>
        <w:t xml:space="preserve"> руководствуясь письмом Министерства экономическо</w:t>
      </w:r>
      <w:r w:rsidR="0098700D" w:rsidRPr="0098700D">
        <w:rPr>
          <w:sz w:val="28"/>
        </w:rPr>
        <w:t>го развития Самарской области № МЭР-12/87 от 08.06.2022,</w:t>
      </w:r>
      <w:r w:rsidR="00FF0A4D" w:rsidRPr="0098700D">
        <w:rPr>
          <w:sz w:val="28"/>
        </w:rPr>
        <w:t xml:space="preserve"> </w:t>
      </w:r>
      <w:r w:rsidR="002B17DC" w:rsidRPr="0098700D">
        <w:rPr>
          <w:sz w:val="28"/>
        </w:rPr>
        <w:t xml:space="preserve"> Администрация городского округа Похвистнево</w:t>
      </w:r>
      <w:proofErr w:type="gramEnd"/>
      <w:r w:rsidR="002B17DC" w:rsidRPr="0098700D">
        <w:rPr>
          <w:sz w:val="28"/>
        </w:rPr>
        <w:t xml:space="preserve"> Самарской области</w:t>
      </w:r>
    </w:p>
    <w:p w:rsidR="002B17DC" w:rsidRPr="0098700D" w:rsidRDefault="002B17DC" w:rsidP="0098700D">
      <w:pPr>
        <w:tabs>
          <w:tab w:val="left" w:pos="142"/>
        </w:tabs>
        <w:spacing w:line="276" w:lineRule="auto"/>
        <w:jc w:val="both"/>
        <w:rPr>
          <w:sz w:val="28"/>
          <w:szCs w:val="28"/>
        </w:rPr>
      </w:pPr>
    </w:p>
    <w:p w:rsidR="002B17DC" w:rsidRPr="0098700D" w:rsidRDefault="002B17DC" w:rsidP="0098700D">
      <w:pPr>
        <w:tabs>
          <w:tab w:val="left" w:pos="993"/>
        </w:tabs>
        <w:spacing w:line="276" w:lineRule="auto"/>
        <w:ind w:firstLine="709"/>
        <w:jc w:val="center"/>
        <w:rPr>
          <w:b/>
          <w:sz w:val="28"/>
        </w:rPr>
      </w:pPr>
      <w:proofErr w:type="gramStart"/>
      <w:r w:rsidRPr="0098700D">
        <w:rPr>
          <w:b/>
          <w:sz w:val="28"/>
        </w:rPr>
        <w:t>П</w:t>
      </w:r>
      <w:proofErr w:type="gramEnd"/>
      <w:r w:rsidRPr="0098700D">
        <w:rPr>
          <w:b/>
          <w:sz w:val="28"/>
        </w:rPr>
        <w:t xml:space="preserve"> О С Т А Н О В Л Я Е Т:</w:t>
      </w:r>
    </w:p>
    <w:p w:rsidR="002B17DC" w:rsidRPr="0098700D" w:rsidRDefault="002B17DC" w:rsidP="0098700D">
      <w:pPr>
        <w:tabs>
          <w:tab w:val="left" w:pos="142"/>
        </w:tabs>
        <w:spacing w:line="276" w:lineRule="auto"/>
        <w:jc w:val="center"/>
        <w:rPr>
          <w:sz w:val="28"/>
          <w:szCs w:val="28"/>
        </w:rPr>
      </w:pPr>
    </w:p>
    <w:p w:rsidR="0098700D" w:rsidRPr="0098700D" w:rsidRDefault="0098700D" w:rsidP="0098700D">
      <w:pPr>
        <w:spacing w:line="276" w:lineRule="auto"/>
        <w:jc w:val="both"/>
        <w:rPr>
          <w:sz w:val="28"/>
          <w:szCs w:val="28"/>
        </w:rPr>
      </w:pPr>
      <w:r w:rsidRPr="0098700D">
        <w:rPr>
          <w:sz w:val="28"/>
          <w:szCs w:val="28"/>
        </w:rPr>
        <w:tab/>
      </w:r>
      <w:r w:rsidR="006624CB" w:rsidRPr="0098700D">
        <w:rPr>
          <w:sz w:val="28"/>
          <w:szCs w:val="28"/>
        </w:rPr>
        <w:t>1.</w:t>
      </w:r>
      <w:r w:rsidR="002B17DC" w:rsidRPr="0098700D">
        <w:rPr>
          <w:sz w:val="28"/>
          <w:szCs w:val="28"/>
        </w:rPr>
        <w:tab/>
      </w:r>
      <w:r w:rsidRPr="0098700D">
        <w:rPr>
          <w:sz w:val="28"/>
          <w:szCs w:val="28"/>
        </w:rPr>
        <w:t>Внести изменения в постановление Администрации городского округа Похвистнево №383 от 18.04.2022 «Об утверждении карты комплаенс-рисков в Администрации городского округа Похвистнево Самарской области на 2022 год, изложив Приложение №1 согласно Приложению к настоящему постановлению.</w:t>
      </w:r>
    </w:p>
    <w:p w:rsidR="006624CB" w:rsidRPr="0098700D" w:rsidRDefault="002B17DC" w:rsidP="0098700D">
      <w:pPr>
        <w:spacing w:line="276" w:lineRule="auto"/>
        <w:ind w:firstLine="708"/>
        <w:jc w:val="both"/>
        <w:rPr>
          <w:sz w:val="28"/>
          <w:szCs w:val="28"/>
        </w:rPr>
      </w:pPr>
      <w:r w:rsidRPr="0098700D">
        <w:rPr>
          <w:sz w:val="28"/>
          <w:szCs w:val="28"/>
        </w:rPr>
        <w:lastRenderedPageBreak/>
        <w:t>2</w:t>
      </w:r>
      <w:r w:rsidR="006624CB" w:rsidRPr="0098700D">
        <w:rPr>
          <w:sz w:val="28"/>
          <w:szCs w:val="28"/>
        </w:rPr>
        <w:t>.</w:t>
      </w:r>
      <w:r w:rsidRPr="0098700D">
        <w:rPr>
          <w:sz w:val="28"/>
          <w:szCs w:val="28"/>
        </w:rPr>
        <w:tab/>
      </w:r>
      <w:r w:rsidR="00E8135E" w:rsidRPr="0098700D">
        <w:rPr>
          <w:sz w:val="28"/>
          <w:szCs w:val="28"/>
        </w:rPr>
        <w:t>Ответственным</w:t>
      </w:r>
      <w:r w:rsidRPr="0098700D">
        <w:rPr>
          <w:sz w:val="28"/>
          <w:szCs w:val="28"/>
        </w:rPr>
        <w:t xml:space="preserve"> лицам Администрации городского округа Похвистнево на</w:t>
      </w:r>
      <w:r w:rsidR="006624CB" w:rsidRPr="0098700D">
        <w:rPr>
          <w:sz w:val="28"/>
          <w:szCs w:val="28"/>
        </w:rPr>
        <w:t xml:space="preserve"> постоянной основе проводить работу по </w:t>
      </w:r>
      <w:r w:rsidRPr="0098700D">
        <w:rPr>
          <w:sz w:val="28"/>
          <w:szCs w:val="28"/>
        </w:rPr>
        <w:t>недопущению нарушений антимонопольного законодательства.</w:t>
      </w:r>
    </w:p>
    <w:p w:rsidR="002B17DC" w:rsidRPr="0098700D" w:rsidRDefault="00D82B7C" w:rsidP="0098700D">
      <w:pPr>
        <w:tabs>
          <w:tab w:val="left" w:pos="993"/>
        </w:tabs>
        <w:spacing w:line="276" w:lineRule="auto"/>
        <w:ind w:firstLine="709"/>
        <w:jc w:val="both"/>
        <w:rPr>
          <w:sz w:val="28"/>
        </w:rPr>
      </w:pPr>
      <w:r w:rsidRPr="0098700D">
        <w:rPr>
          <w:sz w:val="28"/>
        </w:rPr>
        <w:t>3</w:t>
      </w:r>
      <w:r w:rsidR="002B17DC" w:rsidRPr="0098700D">
        <w:rPr>
          <w:sz w:val="28"/>
        </w:rPr>
        <w:t>.</w:t>
      </w:r>
      <w:r w:rsidR="002B17DC" w:rsidRPr="0098700D">
        <w:rPr>
          <w:sz w:val="28"/>
        </w:rPr>
        <w:tab/>
      </w:r>
      <w:r w:rsidR="002B17DC" w:rsidRPr="0098700D">
        <w:rPr>
          <w:sz w:val="28"/>
        </w:rPr>
        <w:tab/>
      </w:r>
      <w:r w:rsidR="00924F20" w:rsidRPr="0098700D">
        <w:rPr>
          <w:color w:val="000000"/>
          <w:sz w:val="28"/>
          <w:szCs w:val="28"/>
        </w:rPr>
        <w:t xml:space="preserve">Разместить настоящее Постановление на официальном </w:t>
      </w:r>
      <w:proofErr w:type="gramStart"/>
      <w:r w:rsidR="00924F20" w:rsidRPr="0098700D">
        <w:rPr>
          <w:color w:val="000000"/>
          <w:sz w:val="28"/>
          <w:szCs w:val="28"/>
        </w:rPr>
        <w:t>сайте</w:t>
      </w:r>
      <w:proofErr w:type="gramEnd"/>
      <w:r w:rsidR="00924F20" w:rsidRPr="0098700D">
        <w:rPr>
          <w:color w:val="000000"/>
          <w:sz w:val="28"/>
          <w:szCs w:val="28"/>
        </w:rPr>
        <w:t xml:space="preserve"> Администрации городского округа Похвистнево</w:t>
      </w:r>
      <w:r w:rsidR="00924F20" w:rsidRPr="0098700D">
        <w:rPr>
          <w:i/>
          <w:iCs/>
          <w:color w:val="000000"/>
          <w:sz w:val="28"/>
          <w:szCs w:val="28"/>
        </w:rPr>
        <w:t xml:space="preserve"> </w:t>
      </w:r>
      <w:r w:rsidR="00924F20" w:rsidRPr="0098700D">
        <w:rPr>
          <w:color w:val="000000"/>
          <w:sz w:val="28"/>
          <w:szCs w:val="28"/>
        </w:rPr>
        <w:t>в информационно-коммуникационной сети «Интернет» в разделе «Антимонопольный комплаенс».</w:t>
      </w:r>
    </w:p>
    <w:p w:rsidR="00D82B7C" w:rsidRPr="0098700D" w:rsidRDefault="00D82B7C" w:rsidP="009870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8700D">
        <w:rPr>
          <w:sz w:val="28"/>
          <w:szCs w:val="28"/>
        </w:rPr>
        <w:tab/>
      </w:r>
      <w:r w:rsidRPr="0098700D">
        <w:rPr>
          <w:sz w:val="28"/>
          <w:szCs w:val="28"/>
        </w:rPr>
        <w:tab/>
        <w:t>4.</w:t>
      </w:r>
      <w:r w:rsidRPr="0098700D">
        <w:rPr>
          <w:sz w:val="28"/>
          <w:szCs w:val="28"/>
        </w:rPr>
        <w:tab/>
        <w:t>Настоящее постановление вступает в силу со дня его подписания.</w:t>
      </w:r>
    </w:p>
    <w:p w:rsidR="00D82B7C" w:rsidRPr="0098700D" w:rsidRDefault="00D82B7C" w:rsidP="0098700D">
      <w:pPr>
        <w:pStyle w:val="af1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8700D">
        <w:rPr>
          <w:rFonts w:ascii="Times New Roman" w:hAnsi="Times New Roman" w:cs="Times New Roman"/>
          <w:sz w:val="28"/>
          <w:szCs w:val="28"/>
        </w:rPr>
        <w:tab/>
      </w:r>
      <w:r w:rsidRPr="0098700D">
        <w:rPr>
          <w:rFonts w:ascii="Times New Roman" w:hAnsi="Times New Roman" w:cs="Times New Roman"/>
          <w:sz w:val="28"/>
          <w:szCs w:val="28"/>
        </w:rPr>
        <w:tab/>
        <w:t>5.</w:t>
      </w:r>
      <w:r w:rsidRPr="0098700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870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700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городского округа по экономике и финансам                  Герасимичеву С.Н.</w:t>
      </w:r>
    </w:p>
    <w:p w:rsidR="006624CB" w:rsidRPr="0098700D" w:rsidRDefault="006624CB" w:rsidP="0098700D">
      <w:pPr>
        <w:spacing w:line="276" w:lineRule="auto"/>
        <w:ind w:firstLine="708"/>
        <w:jc w:val="both"/>
        <w:rPr>
          <w:sz w:val="28"/>
          <w:szCs w:val="28"/>
        </w:rPr>
      </w:pPr>
    </w:p>
    <w:p w:rsidR="00A320C0" w:rsidRDefault="00A320C0" w:rsidP="002B17DC">
      <w:pPr>
        <w:tabs>
          <w:tab w:val="left" w:pos="993"/>
        </w:tabs>
        <w:spacing w:line="360" w:lineRule="auto"/>
        <w:ind w:firstLine="709"/>
        <w:jc w:val="both"/>
        <w:rPr>
          <w:sz w:val="28"/>
        </w:rPr>
      </w:pPr>
    </w:p>
    <w:p w:rsidR="00DE4B94" w:rsidRPr="00B93988" w:rsidRDefault="000327BC" w:rsidP="002B17DC">
      <w:pPr>
        <w:spacing w:line="360" w:lineRule="auto"/>
        <w:jc w:val="both"/>
        <w:rPr>
          <w:b/>
          <w:sz w:val="28"/>
          <w:szCs w:val="28"/>
        </w:rPr>
      </w:pPr>
      <w:r w:rsidRPr="003B51F4">
        <w:rPr>
          <w:b/>
          <w:sz w:val="28"/>
          <w:szCs w:val="28"/>
        </w:rPr>
        <w:t>Глав</w:t>
      </w:r>
      <w:r w:rsidR="00A22E02">
        <w:rPr>
          <w:b/>
          <w:sz w:val="28"/>
          <w:szCs w:val="28"/>
        </w:rPr>
        <w:t>а</w:t>
      </w:r>
      <w:r w:rsidRPr="003B51F4">
        <w:rPr>
          <w:b/>
          <w:sz w:val="28"/>
          <w:szCs w:val="28"/>
        </w:rPr>
        <w:t xml:space="preserve"> городского округа               </w:t>
      </w:r>
      <w:r w:rsidR="00A22E02">
        <w:rPr>
          <w:b/>
          <w:sz w:val="28"/>
          <w:szCs w:val="28"/>
        </w:rPr>
        <w:t xml:space="preserve">      </w:t>
      </w:r>
      <w:r w:rsidRPr="003B51F4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</w:t>
      </w:r>
      <w:r w:rsidR="00047E3E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</w:t>
      </w:r>
      <w:r w:rsidR="00A22E02">
        <w:rPr>
          <w:b/>
          <w:sz w:val="28"/>
          <w:szCs w:val="28"/>
        </w:rPr>
        <w:t xml:space="preserve">            С.П.Попов</w:t>
      </w:r>
      <w:r w:rsidR="00B93988">
        <w:rPr>
          <w:b/>
          <w:sz w:val="28"/>
          <w:szCs w:val="28"/>
        </w:rPr>
        <w:t xml:space="preserve">                           </w:t>
      </w:r>
    </w:p>
    <w:p w:rsidR="00291002" w:rsidRDefault="00291002" w:rsidP="002B17DC">
      <w:pPr>
        <w:tabs>
          <w:tab w:val="left" w:pos="993"/>
        </w:tabs>
        <w:spacing w:line="360" w:lineRule="auto"/>
        <w:ind w:right="3542"/>
      </w:pPr>
    </w:p>
    <w:p w:rsidR="00291002" w:rsidRDefault="00291002" w:rsidP="002B17DC">
      <w:pPr>
        <w:tabs>
          <w:tab w:val="left" w:pos="993"/>
        </w:tabs>
        <w:spacing w:line="276" w:lineRule="auto"/>
        <w:ind w:right="3542"/>
      </w:pPr>
    </w:p>
    <w:p w:rsidR="00A320C0" w:rsidRDefault="00A320C0" w:rsidP="002B17DC">
      <w:pPr>
        <w:tabs>
          <w:tab w:val="left" w:pos="993"/>
        </w:tabs>
        <w:spacing w:line="276" w:lineRule="auto"/>
        <w:ind w:right="3542"/>
      </w:pPr>
    </w:p>
    <w:p w:rsidR="00A320C0" w:rsidRDefault="00A320C0" w:rsidP="002B17DC">
      <w:pPr>
        <w:tabs>
          <w:tab w:val="left" w:pos="993"/>
        </w:tabs>
        <w:spacing w:line="276" w:lineRule="auto"/>
        <w:ind w:right="3542"/>
      </w:pPr>
    </w:p>
    <w:p w:rsidR="00A320C0" w:rsidRDefault="00A320C0" w:rsidP="002B17DC">
      <w:pPr>
        <w:tabs>
          <w:tab w:val="left" w:pos="993"/>
        </w:tabs>
        <w:spacing w:line="276" w:lineRule="auto"/>
        <w:ind w:right="3542"/>
      </w:pPr>
    </w:p>
    <w:p w:rsidR="00A320C0" w:rsidRDefault="00A320C0" w:rsidP="002B17DC">
      <w:pPr>
        <w:tabs>
          <w:tab w:val="left" w:pos="993"/>
        </w:tabs>
        <w:spacing w:line="276" w:lineRule="auto"/>
        <w:ind w:right="3542"/>
      </w:pPr>
    </w:p>
    <w:p w:rsidR="00A320C0" w:rsidRDefault="00A320C0" w:rsidP="00A320C0">
      <w:pPr>
        <w:tabs>
          <w:tab w:val="left" w:pos="993"/>
        </w:tabs>
        <w:spacing w:line="360" w:lineRule="auto"/>
        <w:ind w:right="3542"/>
      </w:pPr>
    </w:p>
    <w:p w:rsidR="00A320C0" w:rsidRDefault="00A320C0" w:rsidP="00A320C0">
      <w:pPr>
        <w:tabs>
          <w:tab w:val="left" w:pos="993"/>
        </w:tabs>
        <w:spacing w:line="360" w:lineRule="auto"/>
        <w:ind w:right="3542"/>
      </w:pPr>
    </w:p>
    <w:p w:rsidR="00A320C0" w:rsidRDefault="00A320C0" w:rsidP="00A320C0">
      <w:pPr>
        <w:tabs>
          <w:tab w:val="left" w:pos="993"/>
        </w:tabs>
        <w:spacing w:line="360" w:lineRule="auto"/>
        <w:ind w:right="3542"/>
      </w:pPr>
    </w:p>
    <w:p w:rsidR="00A320C0" w:rsidRDefault="00A320C0" w:rsidP="00A320C0">
      <w:pPr>
        <w:tabs>
          <w:tab w:val="left" w:pos="993"/>
        </w:tabs>
        <w:spacing w:line="360" w:lineRule="auto"/>
        <w:ind w:right="3542"/>
      </w:pPr>
    </w:p>
    <w:p w:rsidR="00A320C0" w:rsidRDefault="00A320C0" w:rsidP="00A320C0">
      <w:pPr>
        <w:tabs>
          <w:tab w:val="left" w:pos="993"/>
        </w:tabs>
        <w:spacing w:line="360" w:lineRule="auto"/>
        <w:ind w:right="3542"/>
      </w:pPr>
    </w:p>
    <w:p w:rsidR="00A320C0" w:rsidRDefault="00A320C0" w:rsidP="00A320C0">
      <w:pPr>
        <w:tabs>
          <w:tab w:val="left" w:pos="993"/>
        </w:tabs>
        <w:spacing w:line="360" w:lineRule="auto"/>
        <w:ind w:right="3542"/>
      </w:pPr>
    </w:p>
    <w:p w:rsidR="00A320C0" w:rsidRDefault="00A320C0" w:rsidP="00A320C0">
      <w:pPr>
        <w:tabs>
          <w:tab w:val="left" w:pos="993"/>
        </w:tabs>
        <w:spacing w:line="360" w:lineRule="auto"/>
        <w:ind w:right="3542"/>
      </w:pPr>
    </w:p>
    <w:p w:rsidR="00A320C0" w:rsidRDefault="00A320C0" w:rsidP="00A320C0">
      <w:pPr>
        <w:tabs>
          <w:tab w:val="left" w:pos="993"/>
        </w:tabs>
        <w:spacing w:line="360" w:lineRule="auto"/>
        <w:ind w:right="3542"/>
      </w:pPr>
    </w:p>
    <w:p w:rsidR="00A320C0" w:rsidRDefault="00A320C0" w:rsidP="00A320C0">
      <w:pPr>
        <w:tabs>
          <w:tab w:val="left" w:pos="993"/>
        </w:tabs>
        <w:spacing w:line="360" w:lineRule="auto"/>
        <w:ind w:right="3542"/>
      </w:pPr>
    </w:p>
    <w:p w:rsidR="00A320C0" w:rsidRDefault="00A320C0" w:rsidP="00A320C0">
      <w:pPr>
        <w:tabs>
          <w:tab w:val="left" w:pos="993"/>
        </w:tabs>
        <w:spacing w:line="360" w:lineRule="auto"/>
        <w:ind w:right="3542"/>
      </w:pPr>
    </w:p>
    <w:p w:rsidR="00A320C0" w:rsidRDefault="00A320C0" w:rsidP="00A320C0">
      <w:pPr>
        <w:tabs>
          <w:tab w:val="left" w:pos="993"/>
        </w:tabs>
        <w:spacing w:line="360" w:lineRule="auto"/>
        <w:ind w:right="3542"/>
      </w:pPr>
    </w:p>
    <w:p w:rsidR="00A320C0" w:rsidRDefault="00A320C0" w:rsidP="00A320C0">
      <w:pPr>
        <w:tabs>
          <w:tab w:val="left" w:pos="993"/>
        </w:tabs>
        <w:spacing w:line="360" w:lineRule="auto"/>
        <w:ind w:right="3542"/>
      </w:pPr>
    </w:p>
    <w:p w:rsidR="00A320C0" w:rsidRDefault="00A320C0" w:rsidP="00A320C0">
      <w:pPr>
        <w:tabs>
          <w:tab w:val="left" w:pos="993"/>
        </w:tabs>
        <w:spacing w:line="360" w:lineRule="auto"/>
        <w:ind w:right="3542"/>
      </w:pPr>
    </w:p>
    <w:p w:rsidR="002B17DC" w:rsidRDefault="002B17DC" w:rsidP="00A320C0">
      <w:pPr>
        <w:tabs>
          <w:tab w:val="left" w:pos="993"/>
        </w:tabs>
        <w:spacing w:line="360" w:lineRule="auto"/>
        <w:ind w:right="3542"/>
      </w:pPr>
    </w:p>
    <w:p w:rsidR="0098700D" w:rsidRDefault="0098700D" w:rsidP="00A320C0">
      <w:pPr>
        <w:tabs>
          <w:tab w:val="left" w:pos="993"/>
        </w:tabs>
        <w:spacing w:line="360" w:lineRule="auto"/>
        <w:ind w:right="3542"/>
      </w:pPr>
    </w:p>
    <w:p w:rsidR="0098700D" w:rsidRDefault="0098700D" w:rsidP="00A320C0">
      <w:pPr>
        <w:tabs>
          <w:tab w:val="left" w:pos="993"/>
        </w:tabs>
        <w:spacing w:line="360" w:lineRule="auto"/>
        <w:ind w:right="3542"/>
      </w:pPr>
    </w:p>
    <w:p w:rsidR="00302830" w:rsidRDefault="00A320C0" w:rsidP="00381BBE">
      <w:pPr>
        <w:tabs>
          <w:tab w:val="left" w:pos="993"/>
        </w:tabs>
        <w:spacing w:line="360" w:lineRule="auto"/>
        <w:ind w:right="3542"/>
        <w:rPr>
          <w:sz w:val="28"/>
          <w:szCs w:val="28"/>
        </w:rPr>
      </w:pPr>
      <w:r>
        <w:t>Герасимова Е.М. 26331</w:t>
      </w:r>
    </w:p>
    <w:p w:rsidR="00381BBE" w:rsidRPr="00381BBE" w:rsidRDefault="00381BBE" w:rsidP="00381BBE">
      <w:pPr>
        <w:tabs>
          <w:tab w:val="left" w:pos="993"/>
        </w:tabs>
        <w:spacing w:line="360" w:lineRule="auto"/>
        <w:ind w:right="3542"/>
        <w:rPr>
          <w:sz w:val="28"/>
          <w:szCs w:val="28"/>
        </w:rPr>
        <w:sectPr w:rsidR="00381BBE" w:rsidRPr="00381BBE" w:rsidSect="00207B7C">
          <w:headerReference w:type="default" r:id="rId9"/>
          <w:pgSz w:w="11906" w:h="16838"/>
          <w:pgMar w:top="1134" w:right="851" w:bottom="1134" w:left="1701" w:header="510" w:footer="510" w:gutter="0"/>
          <w:cols w:space="720"/>
          <w:titlePg/>
          <w:docGrid w:linePitch="360"/>
        </w:sectPr>
      </w:pPr>
    </w:p>
    <w:p w:rsidR="00F5757B" w:rsidRPr="00F5757B" w:rsidRDefault="00F5757B" w:rsidP="00381BBE">
      <w:pPr>
        <w:tabs>
          <w:tab w:val="left" w:pos="993"/>
        </w:tabs>
        <w:spacing w:line="300" w:lineRule="auto"/>
        <w:ind w:right="3542"/>
      </w:pPr>
    </w:p>
    <w:sectPr w:rsidR="00F5757B" w:rsidRPr="00F5757B" w:rsidSect="00302830">
      <w:pgSz w:w="16838" w:h="11906" w:orient="landscape"/>
      <w:pgMar w:top="1701" w:right="1134" w:bottom="851" w:left="1134" w:header="51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DBB" w:rsidRDefault="00211DBB">
      <w:r>
        <w:separator/>
      </w:r>
    </w:p>
  </w:endnote>
  <w:endnote w:type="continuationSeparator" w:id="0">
    <w:p w:rsidR="00211DBB" w:rsidRDefault="00211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DBB" w:rsidRDefault="00211DBB">
      <w:r>
        <w:separator/>
      </w:r>
    </w:p>
  </w:footnote>
  <w:footnote w:type="continuationSeparator" w:id="0">
    <w:p w:rsidR="00211DBB" w:rsidRDefault="00211D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BBE" w:rsidRDefault="000D5BBE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19F6"/>
    <w:multiLevelType w:val="hybridMultilevel"/>
    <w:tmpl w:val="5AD88C1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409B4"/>
    <w:multiLevelType w:val="hybridMultilevel"/>
    <w:tmpl w:val="58ECD27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6451622"/>
    <w:multiLevelType w:val="multilevel"/>
    <w:tmpl w:val="5F141E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5EFC269A"/>
    <w:multiLevelType w:val="hybridMultilevel"/>
    <w:tmpl w:val="2076C392"/>
    <w:lvl w:ilvl="0" w:tplc="2B42C7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B36191"/>
    <w:multiLevelType w:val="hybridMultilevel"/>
    <w:tmpl w:val="6430F14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4E2E"/>
    <w:rsid w:val="0000472B"/>
    <w:rsid w:val="00006701"/>
    <w:rsid w:val="0000703E"/>
    <w:rsid w:val="00011075"/>
    <w:rsid w:val="000169D5"/>
    <w:rsid w:val="00017D1F"/>
    <w:rsid w:val="00017D79"/>
    <w:rsid w:val="00027DAC"/>
    <w:rsid w:val="0003277B"/>
    <w:rsid w:val="000327BC"/>
    <w:rsid w:val="00041C3F"/>
    <w:rsid w:val="00047E3E"/>
    <w:rsid w:val="00052EFE"/>
    <w:rsid w:val="00054A52"/>
    <w:rsid w:val="00055B02"/>
    <w:rsid w:val="00055BA3"/>
    <w:rsid w:val="000613DD"/>
    <w:rsid w:val="00070E55"/>
    <w:rsid w:val="000723E1"/>
    <w:rsid w:val="000731A4"/>
    <w:rsid w:val="0007590A"/>
    <w:rsid w:val="00083184"/>
    <w:rsid w:val="00083301"/>
    <w:rsid w:val="000879A4"/>
    <w:rsid w:val="00090C3C"/>
    <w:rsid w:val="00097ABF"/>
    <w:rsid w:val="00097B87"/>
    <w:rsid w:val="000A2214"/>
    <w:rsid w:val="000A3A00"/>
    <w:rsid w:val="000A717D"/>
    <w:rsid w:val="000A7DB7"/>
    <w:rsid w:val="000B5846"/>
    <w:rsid w:val="000C3E42"/>
    <w:rsid w:val="000D5BBE"/>
    <w:rsid w:val="000D5DC0"/>
    <w:rsid w:val="000D60B9"/>
    <w:rsid w:val="000D6B79"/>
    <w:rsid w:val="000E4D4E"/>
    <w:rsid w:val="000E722F"/>
    <w:rsid w:val="000F46B2"/>
    <w:rsid w:val="000F6A69"/>
    <w:rsid w:val="0010229B"/>
    <w:rsid w:val="0010299E"/>
    <w:rsid w:val="00106C60"/>
    <w:rsid w:val="00112454"/>
    <w:rsid w:val="00117498"/>
    <w:rsid w:val="0012736D"/>
    <w:rsid w:val="00145AA5"/>
    <w:rsid w:val="00152938"/>
    <w:rsid w:val="00153ED0"/>
    <w:rsid w:val="00164136"/>
    <w:rsid w:val="00166EB3"/>
    <w:rsid w:val="0017035B"/>
    <w:rsid w:val="001703A8"/>
    <w:rsid w:val="00170919"/>
    <w:rsid w:val="0018095E"/>
    <w:rsid w:val="001865EB"/>
    <w:rsid w:val="0019194D"/>
    <w:rsid w:val="001B0327"/>
    <w:rsid w:val="001B2129"/>
    <w:rsid w:val="001B6190"/>
    <w:rsid w:val="001C173F"/>
    <w:rsid w:val="001C1F94"/>
    <w:rsid w:val="001C3CEB"/>
    <w:rsid w:val="001D0BE7"/>
    <w:rsid w:val="001D2C56"/>
    <w:rsid w:val="001D31A6"/>
    <w:rsid w:val="001D46BE"/>
    <w:rsid w:val="001D5B95"/>
    <w:rsid w:val="001D728D"/>
    <w:rsid w:val="001D7AF1"/>
    <w:rsid w:val="001E63C9"/>
    <w:rsid w:val="001F6FEF"/>
    <w:rsid w:val="001F7380"/>
    <w:rsid w:val="0020043F"/>
    <w:rsid w:val="0020070A"/>
    <w:rsid w:val="00207B7C"/>
    <w:rsid w:val="00207D0C"/>
    <w:rsid w:val="00211DBB"/>
    <w:rsid w:val="00214D88"/>
    <w:rsid w:val="002161CA"/>
    <w:rsid w:val="00237CF8"/>
    <w:rsid w:val="00241BEB"/>
    <w:rsid w:val="00242485"/>
    <w:rsid w:val="00261BBC"/>
    <w:rsid w:val="00263472"/>
    <w:rsid w:val="00266821"/>
    <w:rsid w:val="00267D23"/>
    <w:rsid w:val="002756AF"/>
    <w:rsid w:val="00282B1C"/>
    <w:rsid w:val="00284742"/>
    <w:rsid w:val="002861AF"/>
    <w:rsid w:val="00291002"/>
    <w:rsid w:val="002960B4"/>
    <w:rsid w:val="002A35B8"/>
    <w:rsid w:val="002A5654"/>
    <w:rsid w:val="002B17DC"/>
    <w:rsid w:val="002B1C1A"/>
    <w:rsid w:val="002C1C0A"/>
    <w:rsid w:val="002E1D72"/>
    <w:rsid w:val="002E497C"/>
    <w:rsid w:val="002E4B22"/>
    <w:rsid w:val="002F2E7C"/>
    <w:rsid w:val="002F3632"/>
    <w:rsid w:val="003019D0"/>
    <w:rsid w:val="00301A0E"/>
    <w:rsid w:val="00302830"/>
    <w:rsid w:val="00314E2E"/>
    <w:rsid w:val="003257BB"/>
    <w:rsid w:val="00327E08"/>
    <w:rsid w:val="00332F0F"/>
    <w:rsid w:val="00334B43"/>
    <w:rsid w:val="00343233"/>
    <w:rsid w:val="00346805"/>
    <w:rsid w:val="003475A1"/>
    <w:rsid w:val="00347CE8"/>
    <w:rsid w:val="00351550"/>
    <w:rsid w:val="003565C2"/>
    <w:rsid w:val="0036149C"/>
    <w:rsid w:val="0036297B"/>
    <w:rsid w:val="0036635B"/>
    <w:rsid w:val="00367DD2"/>
    <w:rsid w:val="00370E16"/>
    <w:rsid w:val="00377074"/>
    <w:rsid w:val="00381BBE"/>
    <w:rsid w:val="003904E0"/>
    <w:rsid w:val="00395784"/>
    <w:rsid w:val="003A01EF"/>
    <w:rsid w:val="003A0901"/>
    <w:rsid w:val="003A379E"/>
    <w:rsid w:val="003A4F89"/>
    <w:rsid w:val="003A7EE1"/>
    <w:rsid w:val="003B24D5"/>
    <w:rsid w:val="003B5725"/>
    <w:rsid w:val="003B58DC"/>
    <w:rsid w:val="003B6502"/>
    <w:rsid w:val="003B7198"/>
    <w:rsid w:val="003D482F"/>
    <w:rsid w:val="003D5847"/>
    <w:rsid w:val="003E10CD"/>
    <w:rsid w:val="003F73C9"/>
    <w:rsid w:val="00416DE6"/>
    <w:rsid w:val="00417608"/>
    <w:rsid w:val="00422628"/>
    <w:rsid w:val="00422AD7"/>
    <w:rsid w:val="00433553"/>
    <w:rsid w:val="00451241"/>
    <w:rsid w:val="004572C8"/>
    <w:rsid w:val="00457988"/>
    <w:rsid w:val="00472391"/>
    <w:rsid w:val="00475791"/>
    <w:rsid w:val="0048081F"/>
    <w:rsid w:val="00482901"/>
    <w:rsid w:val="00487145"/>
    <w:rsid w:val="00490A8A"/>
    <w:rsid w:val="0049128E"/>
    <w:rsid w:val="0049161A"/>
    <w:rsid w:val="004B1626"/>
    <w:rsid w:val="004B16D2"/>
    <w:rsid w:val="004B64C4"/>
    <w:rsid w:val="004C322D"/>
    <w:rsid w:val="004D51D8"/>
    <w:rsid w:val="004D520C"/>
    <w:rsid w:val="004D52AB"/>
    <w:rsid w:val="004D7097"/>
    <w:rsid w:val="004E315C"/>
    <w:rsid w:val="004E778A"/>
    <w:rsid w:val="004F5EEA"/>
    <w:rsid w:val="00502DD1"/>
    <w:rsid w:val="00504EC7"/>
    <w:rsid w:val="00510179"/>
    <w:rsid w:val="0051677F"/>
    <w:rsid w:val="005224FD"/>
    <w:rsid w:val="00536CB2"/>
    <w:rsid w:val="0053753B"/>
    <w:rsid w:val="00542C73"/>
    <w:rsid w:val="00550DE8"/>
    <w:rsid w:val="00551637"/>
    <w:rsid w:val="0055277C"/>
    <w:rsid w:val="00560792"/>
    <w:rsid w:val="00574CB0"/>
    <w:rsid w:val="005772A7"/>
    <w:rsid w:val="00580FA6"/>
    <w:rsid w:val="005844B1"/>
    <w:rsid w:val="00591F20"/>
    <w:rsid w:val="005937AF"/>
    <w:rsid w:val="00595167"/>
    <w:rsid w:val="00595A00"/>
    <w:rsid w:val="005A48C8"/>
    <w:rsid w:val="005A4AB8"/>
    <w:rsid w:val="005B2F80"/>
    <w:rsid w:val="005B48C3"/>
    <w:rsid w:val="005B6F3A"/>
    <w:rsid w:val="005C30E9"/>
    <w:rsid w:val="005D272C"/>
    <w:rsid w:val="005E448F"/>
    <w:rsid w:val="005E5513"/>
    <w:rsid w:val="005E6874"/>
    <w:rsid w:val="005E74EF"/>
    <w:rsid w:val="00601886"/>
    <w:rsid w:val="00604B60"/>
    <w:rsid w:val="00606B7B"/>
    <w:rsid w:val="0062095C"/>
    <w:rsid w:val="00622FF5"/>
    <w:rsid w:val="00635685"/>
    <w:rsid w:val="006402BE"/>
    <w:rsid w:val="006408FA"/>
    <w:rsid w:val="006444D0"/>
    <w:rsid w:val="006455DB"/>
    <w:rsid w:val="00647BCF"/>
    <w:rsid w:val="006624CB"/>
    <w:rsid w:val="00663763"/>
    <w:rsid w:val="00667BC2"/>
    <w:rsid w:val="00671F28"/>
    <w:rsid w:val="00682BAA"/>
    <w:rsid w:val="006840BD"/>
    <w:rsid w:val="0069282E"/>
    <w:rsid w:val="00693E8F"/>
    <w:rsid w:val="006949B4"/>
    <w:rsid w:val="00697922"/>
    <w:rsid w:val="006A5555"/>
    <w:rsid w:val="006A62AC"/>
    <w:rsid w:val="006B0DCF"/>
    <w:rsid w:val="006B6854"/>
    <w:rsid w:val="006B6A03"/>
    <w:rsid w:val="006B711B"/>
    <w:rsid w:val="006C2B66"/>
    <w:rsid w:val="006C7F0A"/>
    <w:rsid w:val="006E0612"/>
    <w:rsid w:val="006E3E03"/>
    <w:rsid w:val="006E49E9"/>
    <w:rsid w:val="006F4821"/>
    <w:rsid w:val="006F553E"/>
    <w:rsid w:val="006F709C"/>
    <w:rsid w:val="00701866"/>
    <w:rsid w:val="00715ED9"/>
    <w:rsid w:val="00726D2A"/>
    <w:rsid w:val="00737A93"/>
    <w:rsid w:val="007406D3"/>
    <w:rsid w:val="00752C90"/>
    <w:rsid w:val="0075406B"/>
    <w:rsid w:val="00756EE2"/>
    <w:rsid w:val="00762927"/>
    <w:rsid w:val="00766E41"/>
    <w:rsid w:val="00767A7E"/>
    <w:rsid w:val="00767F8D"/>
    <w:rsid w:val="00770DA9"/>
    <w:rsid w:val="00771B11"/>
    <w:rsid w:val="00771B51"/>
    <w:rsid w:val="00780E9C"/>
    <w:rsid w:val="007826FD"/>
    <w:rsid w:val="007835E9"/>
    <w:rsid w:val="007915D1"/>
    <w:rsid w:val="0079536A"/>
    <w:rsid w:val="0079607D"/>
    <w:rsid w:val="007A7008"/>
    <w:rsid w:val="007B07E6"/>
    <w:rsid w:val="007D6EAF"/>
    <w:rsid w:val="007E2641"/>
    <w:rsid w:val="007E2A9E"/>
    <w:rsid w:val="007E7E22"/>
    <w:rsid w:val="0080236E"/>
    <w:rsid w:val="008060CE"/>
    <w:rsid w:val="00806B94"/>
    <w:rsid w:val="00812A51"/>
    <w:rsid w:val="00830888"/>
    <w:rsid w:val="00835FE0"/>
    <w:rsid w:val="00841D71"/>
    <w:rsid w:val="00844D12"/>
    <w:rsid w:val="00847EE8"/>
    <w:rsid w:val="00854EE7"/>
    <w:rsid w:val="008646CE"/>
    <w:rsid w:val="0087167F"/>
    <w:rsid w:val="00874334"/>
    <w:rsid w:val="00877CD5"/>
    <w:rsid w:val="00880C9C"/>
    <w:rsid w:val="008907AC"/>
    <w:rsid w:val="00896A6C"/>
    <w:rsid w:val="008A2701"/>
    <w:rsid w:val="008A55B6"/>
    <w:rsid w:val="008B1476"/>
    <w:rsid w:val="008C19B5"/>
    <w:rsid w:val="008C3BDF"/>
    <w:rsid w:val="008C708B"/>
    <w:rsid w:val="008D41D1"/>
    <w:rsid w:val="008E637B"/>
    <w:rsid w:val="008F2493"/>
    <w:rsid w:val="008F5D42"/>
    <w:rsid w:val="009000AA"/>
    <w:rsid w:val="009014C2"/>
    <w:rsid w:val="00904477"/>
    <w:rsid w:val="00906208"/>
    <w:rsid w:val="009102A7"/>
    <w:rsid w:val="00917E42"/>
    <w:rsid w:val="009207C5"/>
    <w:rsid w:val="00920AC2"/>
    <w:rsid w:val="009247DE"/>
    <w:rsid w:val="00924F20"/>
    <w:rsid w:val="00925756"/>
    <w:rsid w:val="00932EEB"/>
    <w:rsid w:val="00933738"/>
    <w:rsid w:val="00933FB7"/>
    <w:rsid w:val="009419BD"/>
    <w:rsid w:val="00942E97"/>
    <w:rsid w:val="00951DE4"/>
    <w:rsid w:val="009539A8"/>
    <w:rsid w:val="009572B2"/>
    <w:rsid w:val="00962B1D"/>
    <w:rsid w:val="009630F0"/>
    <w:rsid w:val="0096432A"/>
    <w:rsid w:val="00964625"/>
    <w:rsid w:val="009718B2"/>
    <w:rsid w:val="00972B6E"/>
    <w:rsid w:val="00974C9B"/>
    <w:rsid w:val="0098033A"/>
    <w:rsid w:val="00981A12"/>
    <w:rsid w:val="009836FA"/>
    <w:rsid w:val="0098700D"/>
    <w:rsid w:val="00990FD8"/>
    <w:rsid w:val="009911AF"/>
    <w:rsid w:val="009A3BF5"/>
    <w:rsid w:val="009A5BAF"/>
    <w:rsid w:val="009B112F"/>
    <w:rsid w:val="009B1894"/>
    <w:rsid w:val="009B4894"/>
    <w:rsid w:val="009B6216"/>
    <w:rsid w:val="009D50D2"/>
    <w:rsid w:val="009E1A68"/>
    <w:rsid w:val="009E27DB"/>
    <w:rsid w:val="009E29C6"/>
    <w:rsid w:val="009E4F77"/>
    <w:rsid w:val="009F04E3"/>
    <w:rsid w:val="009F2C8F"/>
    <w:rsid w:val="009F4785"/>
    <w:rsid w:val="009F621A"/>
    <w:rsid w:val="00A0406E"/>
    <w:rsid w:val="00A05D48"/>
    <w:rsid w:val="00A16E03"/>
    <w:rsid w:val="00A22E02"/>
    <w:rsid w:val="00A24AF2"/>
    <w:rsid w:val="00A26BDE"/>
    <w:rsid w:val="00A3035C"/>
    <w:rsid w:val="00A320C0"/>
    <w:rsid w:val="00A3246F"/>
    <w:rsid w:val="00A343B3"/>
    <w:rsid w:val="00A4095B"/>
    <w:rsid w:val="00A4576F"/>
    <w:rsid w:val="00A47D27"/>
    <w:rsid w:val="00A5004C"/>
    <w:rsid w:val="00A53816"/>
    <w:rsid w:val="00A56DA3"/>
    <w:rsid w:val="00A573B5"/>
    <w:rsid w:val="00A61C27"/>
    <w:rsid w:val="00A63891"/>
    <w:rsid w:val="00A70BAD"/>
    <w:rsid w:val="00A7228F"/>
    <w:rsid w:val="00A7257E"/>
    <w:rsid w:val="00A72FC3"/>
    <w:rsid w:val="00A73650"/>
    <w:rsid w:val="00A75FF4"/>
    <w:rsid w:val="00A82678"/>
    <w:rsid w:val="00A968E2"/>
    <w:rsid w:val="00AA03A8"/>
    <w:rsid w:val="00AA34E2"/>
    <w:rsid w:val="00AA3526"/>
    <w:rsid w:val="00AA56B1"/>
    <w:rsid w:val="00AA5972"/>
    <w:rsid w:val="00AA6A15"/>
    <w:rsid w:val="00AA6D00"/>
    <w:rsid w:val="00AB04CC"/>
    <w:rsid w:val="00AB2976"/>
    <w:rsid w:val="00AB3BC8"/>
    <w:rsid w:val="00AB3DD2"/>
    <w:rsid w:val="00AC14DF"/>
    <w:rsid w:val="00AC6F4F"/>
    <w:rsid w:val="00AE131B"/>
    <w:rsid w:val="00AE4AD1"/>
    <w:rsid w:val="00AE4C0C"/>
    <w:rsid w:val="00AE6DB3"/>
    <w:rsid w:val="00B07262"/>
    <w:rsid w:val="00B13981"/>
    <w:rsid w:val="00B1509B"/>
    <w:rsid w:val="00B16C99"/>
    <w:rsid w:val="00B209B3"/>
    <w:rsid w:val="00B21398"/>
    <w:rsid w:val="00B26BAF"/>
    <w:rsid w:val="00B313AF"/>
    <w:rsid w:val="00B332F1"/>
    <w:rsid w:val="00B3376A"/>
    <w:rsid w:val="00B34FA2"/>
    <w:rsid w:val="00B35740"/>
    <w:rsid w:val="00B4635C"/>
    <w:rsid w:val="00B53379"/>
    <w:rsid w:val="00B603E5"/>
    <w:rsid w:val="00B60C87"/>
    <w:rsid w:val="00B650DC"/>
    <w:rsid w:val="00B6556A"/>
    <w:rsid w:val="00B6659E"/>
    <w:rsid w:val="00B71085"/>
    <w:rsid w:val="00B73BCE"/>
    <w:rsid w:val="00B75A69"/>
    <w:rsid w:val="00B76A87"/>
    <w:rsid w:val="00B87167"/>
    <w:rsid w:val="00B872BC"/>
    <w:rsid w:val="00B907C0"/>
    <w:rsid w:val="00B93988"/>
    <w:rsid w:val="00B94882"/>
    <w:rsid w:val="00B94CDF"/>
    <w:rsid w:val="00B95CC7"/>
    <w:rsid w:val="00B95D40"/>
    <w:rsid w:val="00BA2238"/>
    <w:rsid w:val="00BA5752"/>
    <w:rsid w:val="00BB40F7"/>
    <w:rsid w:val="00BB6EF4"/>
    <w:rsid w:val="00BC4548"/>
    <w:rsid w:val="00BE046D"/>
    <w:rsid w:val="00BE2E9C"/>
    <w:rsid w:val="00BF4FCA"/>
    <w:rsid w:val="00BF7F08"/>
    <w:rsid w:val="00C012CC"/>
    <w:rsid w:val="00C0168D"/>
    <w:rsid w:val="00C01B50"/>
    <w:rsid w:val="00C05E95"/>
    <w:rsid w:val="00C178F1"/>
    <w:rsid w:val="00C21BF3"/>
    <w:rsid w:val="00C264F9"/>
    <w:rsid w:val="00C31B30"/>
    <w:rsid w:val="00C3568D"/>
    <w:rsid w:val="00C35D77"/>
    <w:rsid w:val="00C3742E"/>
    <w:rsid w:val="00C42C1E"/>
    <w:rsid w:val="00C4595A"/>
    <w:rsid w:val="00C46A97"/>
    <w:rsid w:val="00C506A4"/>
    <w:rsid w:val="00C5752A"/>
    <w:rsid w:val="00C60B9D"/>
    <w:rsid w:val="00C64770"/>
    <w:rsid w:val="00C650A2"/>
    <w:rsid w:val="00C6755D"/>
    <w:rsid w:val="00C82517"/>
    <w:rsid w:val="00C833F2"/>
    <w:rsid w:val="00C9593C"/>
    <w:rsid w:val="00CA1600"/>
    <w:rsid w:val="00CA7945"/>
    <w:rsid w:val="00CB5DC5"/>
    <w:rsid w:val="00CB675B"/>
    <w:rsid w:val="00CC15AC"/>
    <w:rsid w:val="00CC1607"/>
    <w:rsid w:val="00CC1D38"/>
    <w:rsid w:val="00CC3CB8"/>
    <w:rsid w:val="00CD0CF4"/>
    <w:rsid w:val="00CE2C9B"/>
    <w:rsid w:val="00CE3F87"/>
    <w:rsid w:val="00CE4D45"/>
    <w:rsid w:val="00CE5A28"/>
    <w:rsid w:val="00CE7985"/>
    <w:rsid w:val="00CE7C75"/>
    <w:rsid w:val="00CF500E"/>
    <w:rsid w:val="00CF767F"/>
    <w:rsid w:val="00D01F70"/>
    <w:rsid w:val="00D11300"/>
    <w:rsid w:val="00D14A10"/>
    <w:rsid w:val="00D20FC7"/>
    <w:rsid w:val="00D234D9"/>
    <w:rsid w:val="00D27FA1"/>
    <w:rsid w:val="00D42D42"/>
    <w:rsid w:val="00D50044"/>
    <w:rsid w:val="00D51C41"/>
    <w:rsid w:val="00D56DE4"/>
    <w:rsid w:val="00D600C1"/>
    <w:rsid w:val="00D60FF8"/>
    <w:rsid w:val="00D61EAF"/>
    <w:rsid w:val="00D6565C"/>
    <w:rsid w:val="00D65787"/>
    <w:rsid w:val="00D659D9"/>
    <w:rsid w:val="00D660F7"/>
    <w:rsid w:val="00D757B4"/>
    <w:rsid w:val="00D77A8A"/>
    <w:rsid w:val="00D81D84"/>
    <w:rsid w:val="00D829AA"/>
    <w:rsid w:val="00D82B7C"/>
    <w:rsid w:val="00D86BB2"/>
    <w:rsid w:val="00D94004"/>
    <w:rsid w:val="00D940AD"/>
    <w:rsid w:val="00DA24E5"/>
    <w:rsid w:val="00DB23B0"/>
    <w:rsid w:val="00DB4210"/>
    <w:rsid w:val="00DB46CA"/>
    <w:rsid w:val="00DC2354"/>
    <w:rsid w:val="00DC7A48"/>
    <w:rsid w:val="00DD1FFA"/>
    <w:rsid w:val="00DD557D"/>
    <w:rsid w:val="00DD722A"/>
    <w:rsid w:val="00DE41C4"/>
    <w:rsid w:val="00DE4B94"/>
    <w:rsid w:val="00DF5ED9"/>
    <w:rsid w:val="00DF71C5"/>
    <w:rsid w:val="00E02617"/>
    <w:rsid w:val="00E05777"/>
    <w:rsid w:val="00E106C3"/>
    <w:rsid w:val="00E12BD8"/>
    <w:rsid w:val="00E147FA"/>
    <w:rsid w:val="00E14DB0"/>
    <w:rsid w:val="00E24108"/>
    <w:rsid w:val="00E244AE"/>
    <w:rsid w:val="00E25A04"/>
    <w:rsid w:val="00E2726D"/>
    <w:rsid w:val="00E27F06"/>
    <w:rsid w:val="00E31351"/>
    <w:rsid w:val="00E3590A"/>
    <w:rsid w:val="00E41BD4"/>
    <w:rsid w:val="00E436DD"/>
    <w:rsid w:val="00E63786"/>
    <w:rsid w:val="00E70220"/>
    <w:rsid w:val="00E711CA"/>
    <w:rsid w:val="00E77808"/>
    <w:rsid w:val="00E8135E"/>
    <w:rsid w:val="00E823F0"/>
    <w:rsid w:val="00E82AA9"/>
    <w:rsid w:val="00E84E62"/>
    <w:rsid w:val="00E867BC"/>
    <w:rsid w:val="00E868CF"/>
    <w:rsid w:val="00E87AF3"/>
    <w:rsid w:val="00E91FCE"/>
    <w:rsid w:val="00EA4185"/>
    <w:rsid w:val="00EB25CA"/>
    <w:rsid w:val="00EB49AD"/>
    <w:rsid w:val="00EC0DD8"/>
    <w:rsid w:val="00EC1848"/>
    <w:rsid w:val="00EC2F20"/>
    <w:rsid w:val="00EC42E6"/>
    <w:rsid w:val="00EC4BEA"/>
    <w:rsid w:val="00EC4D60"/>
    <w:rsid w:val="00EC703C"/>
    <w:rsid w:val="00ED28A2"/>
    <w:rsid w:val="00ED498B"/>
    <w:rsid w:val="00ED6A23"/>
    <w:rsid w:val="00EE1481"/>
    <w:rsid w:val="00EF0EF0"/>
    <w:rsid w:val="00EF275E"/>
    <w:rsid w:val="00EF700A"/>
    <w:rsid w:val="00F0433D"/>
    <w:rsid w:val="00F04874"/>
    <w:rsid w:val="00F04E25"/>
    <w:rsid w:val="00F059EE"/>
    <w:rsid w:val="00F14B67"/>
    <w:rsid w:val="00F2328E"/>
    <w:rsid w:val="00F25A42"/>
    <w:rsid w:val="00F313B1"/>
    <w:rsid w:val="00F31E35"/>
    <w:rsid w:val="00F35B39"/>
    <w:rsid w:val="00F5757B"/>
    <w:rsid w:val="00F643CE"/>
    <w:rsid w:val="00F70375"/>
    <w:rsid w:val="00F71228"/>
    <w:rsid w:val="00F76189"/>
    <w:rsid w:val="00F81A2D"/>
    <w:rsid w:val="00F86DEF"/>
    <w:rsid w:val="00F87712"/>
    <w:rsid w:val="00FC066C"/>
    <w:rsid w:val="00FC392C"/>
    <w:rsid w:val="00FD19B4"/>
    <w:rsid w:val="00FE4CF8"/>
    <w:rsid w:val="00FF0A4D"/>
    <w:rsid w:val="00FF4CA6"/>
    <w:rsid w:val="00FF5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9D9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659D9"/>
  </w:style>
  <w:style w:type="character" w:styleId="a3">
    <w:name w:val="page number"/>
    <w:basedOn w:val="1"/>
    <w:rsid w:val="00D659D9"/>
  </w:style>
  <w:style w:type="character" w:customStyle="1" w:styleId="a4">
    <w:name w:val="Символ нумерации"/>
    <w:rsid w:val="00D659D9"/>
  </w:style>
  <w:style w:type="paragraph" w:customStyle="1" w:styleId="a5">
    <w:name w:val="Заголовок"/>
    <w:basedOn w:val="a"/>
    <w:next w:val="a6"/>
    <w:rsid w:val="00D659D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D659D9"/>
    <w:rPr>
      <w:sz w:val="28"/>
    </w:rPr>
  </w:style>
  <w:style w:type="paragraph" w:styleId="a7">
    <w:name w:val="List"/>
    <w:basedOn w:val="a6"/>
    <w:rsid w:val="00D659D9"/>
    <w:rPr>
      <w:rFonts w:cs="Mangal"/>
    </w:rPr>
  </w:style>
  <w:style w:type="paragraph" w:customStyle="1" w:styleId="10">
    <w:name w:val="Название1"/>
    <w:basedOn w:val="a"/>
    <w:rsid w:val="00D659D9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659D9"/>
    <w:pPr>
      <w:suppressLineNumbers/>
    </w:pPr>
    <w:rPr>
      <w:rFonts w:cs="Mangal"/>
    </w:rPr>
  </w:style>
  <w:style w:type="paragraph" w:customStyle="1" w:styleId="31">
    <w:name w:val="Основной текст с отступом 31"/>
    <w:basedOn w:val="a"/>
    <w:rsid w:val="00D659D9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D659D9"/>
    <w:pPr>
      <w:spacing w:after="120" w:line="480" w:lineRule="auto"/>
    </w:pPr>
    <w:rPr>
      <w:sz w:val="20"/>
      <w:szCs w:val="20"/>
    </w:rPr>
  </w:style>
  <w:style w:type="paragraph" w:customStyle="1" w:styleId="a8">
    <w:name w:val="Таблицы (моноширинный)"/>
    <w:basedOn w:val="a"/>
    <w:next w:val="a"/>
    <w:rsid w:val="00D659D9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rsid w:val="00D659D9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659D9"/>
    <w:pPr>
      <w:tabs>
        <w:tab w:val="center" w:pos="4677"/>
        <w:tab w:val="right" w:pos="9355"/>
      </w:tabs>
    </w:pPr>
  </w:style>
  <w:style w:type="paragraph" w:styleId="ac">
    <w:name w:val="header"/>
    <w:basedOn w:val="a"/>
    <w:link w:val="ad"/>
    <w:uiPriority w:val="99"/>
    <w:rsid w:val="00D659D9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rsid w:val="00D659D9"/>
    <w:pPr>
      <w:suppressLineNumbers/>
    </w:pPr>
  </w:style>
  <w:style w:type="paragraph" w:customStyle="1" w:styleId="af">
    <w:name w:val="Заголовок таблицы"/>
    <w:basedOn w:val="ae"/>
    <w:rsid w:val="00D659D9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D659D9"/>
  </w:style>
  <w:style w:type="paragraph" w:styleId="af1">
    <w:name w:val="List Paragraph"/>
    <w:basedOn w:val="a"/>
    <w:uiPriority w:val="34"/>
    <w:qFormat/>
    <w:rsid w:val="00770DA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3565C2"/>
    <w:rPr>
      <w:sz w:val="24"/>
      <w:szCs w:val="24"/>
      <w:lang w:eastAsia="ar-SA"/>
    </w:rPr>
  </w:style>
  <w:style w:type="table" w:styleId="af2">
    <w:name w:val="Table Grid"/>
    <w:basedOn w:val="a1"/>
    <w:uiPriority w:val="39"/>
    <w:rsid w:val="003565C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Нижний колонтитул Знак"/>
    <w:basedOn w:val="a0"/>
    <w:link w:val="aa"/>
    <w:uiPriority w:val="99"/>
    <w:rsid w:val="003565C2"/>
    <w:rPr>
      <w:sz w:val="24"/>
      <w:szCs w:val="24"/>
      <w:lang w:eastAsia="ar-SA"/>
    </w:rPr>
  </w:style>
  <w:style w:type="table" w:customStyle="1" w:styleId="12">
    <w:name w:val="Сетка таблицы1"/>
    <w:basedOn w:val="a1"/>
    <w:next w:val="af2"/>
    <w:uiPriority w:val="59"/>
    <w:rsid w:val="009B1894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Document Map"/>
    <w:basedOn w:val="a"/>
    <w:link w:val="af4"/>
    <w:uiPriority w:val="99"/>
    <w:semiHidden/>
    <w:unhideWhenUsed/>
    <w:rsid w:val="00CF767F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CF767F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24248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HTML">
    <w:name w:val="HTML Cite"/>
    <w:basedOn w:val="a0"/>
    <w:uiPriority w:val="99"/>
    <w:semiHidden/>
    <w:unhideWhenUsed/>
    <w:rsid w:val="005E687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9D9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659D9"/>
  </w:style>
  <w:style w:type="character" w:styleId="a3">
    <w:name w:val="page number"/>
    <w:basedOn w:val="1"/>
    <w:rsid w:val="00D659D9"/>
  </w:style>
  <w:style w:type="character" w:customStyle="1" w:styleId="a4">
    <w:name w:val="Символ нумерации"/>
    <w:rsid w:val="00D659D9"/>
  </w:style>
  <w:style w:type="paragraph" w:customStyle="1" w:styleId="a5">
    <w:name w:val="Заголовок"/>
    <w:basedOn w:val="a"/>
    <w:next w:val="a6"/>
    <w:rsid w:val="00D659D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D659D9"/>
    <w:rPr>
      <w:sz w:val="28"/>
    </w:rPr>
  </w:style>
  <w:style w:type="paragraph" w:styleId="a7">
    <w:name w:val="List"/>
    <w:basedOn w:val="a6"/>
    <w:rsid w:val="00D659D9"/>
    <w:rPr>
      <w:rFonts w:cs="Mangal"/>
    </w:rPr>
  </w:style>
  <w:style w:type="paragraph" w:customStyle="1" w:styleId="10">
    <w:name w:val="Название1"/>
    <w:basedOn w:val="a"/>
    <w:rsid w:val="00D659D9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659D9"/>
    <w:pPr>
      <w:suppressLineNumbers/>
    </w:pPr>
    <w:rPr>
      <w:rFonts w:cs="Mangal"/>
    </w:rPr>
  </w:style>
  <w:style w:type="paragraph" w:customStyle="1" w:styleId="31">
    <w:name w:val="Основной текст с отступом 31"/>
    <w:basedOn w:val="a"/>
    <w:rsid w:val="00D659D9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D659D9"/>
    <w:pPr>
      <w:spacing w:after="120" w:line="480" w:lineRule="auto"/>
    </w:pPr>
    <w:rPr>
      <w:sz w:val="20"/>
      <w:szCs w:val="20"/>
    </w:rPr>
  </w:style>
  <w:style w:type="paragraph" w:customStyle="1" w:styleId="a8">
    <w:name w:val="Таблицы (моноширинный)"/>
    <w:basedOn w:val="a"/>
    <w:next w:val="a"/>
    <w:rsid w:val="00D659D9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rsid w:val="00D659D9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D659D9"/>
    <w:pPr>
      <w:tabs>
        <w:tab w:val="center" w:pos="4677"/>
        <w:tab w:val="right" w:pos="9355"/>
      </w:tabs>
    </w:pPr>
  </w:style>
  <w:style w:type="paragraph" w:styleId="ac">
    <w:name w:val="header"/>
    <w:basedOn w:val="a"/>
    <w:rsid w:val="00D659D9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rsid w:val="00D659D9"/>
    <w:pPr>
      <w:suppressLineNumbers/>
    </w:pPr>
  </w:style>
  <w:style w:type="paragraph" w:customStyle="1" w:styleId="af">
    <w:name w:val="Заголовок таблицы"/>
    <w:basedOn w:val="ae"/>
    <w:rsid w:val="00D659D9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D659D9"/>
  </w:style>
  <w:style w:type="paragraph" w:styleId="af1">
    <w:name w:val="List Paragraph"/>
    <w:basedOn w:val="a"/>
    <w:uiPriority w:val="34"/>
    <w:qFormat/>
    <w:rsid w:val="00770DA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7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BD721-9430-42A1-9051-FC9B8F5E1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2334</TotalTime>
  <Pages>3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Герасимова Елена Михайловна</cp:lastModifiedBy>
  <cp:revision>141</cp:revision>
  <cp:lastPrinted>2022-04-18T04:30:00Z</cp:lastPrinted>
  <dcterms:created xsi:type="dcterms:W3CDTF">2015-09-30T06:15:00Z</dcterms:created>
  <dcterms:modified xsi:type="dcterms:W3CDTF">2022-09-26T09:45:00Z</dcterms:modified>
</cp:coreProperties>
</file>